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ESTADO DE SANTA CATARINA     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MUNICÍPIO DE ARROIO TRINTA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CNPJ: 82.826.462/0001-27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RUA XV DE NOVEMBRO, 26 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CEP: 89.590-000 - ARROIO TRINTA - SC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  <w:u w:val="single"/>
        </w:rPr>
        <w:t>HOMOLOGAÇÃO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7E0771" w:rsidRDefault="007E0771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O Sr. </w:t>
      </w:r>
      <w:r w:rsidR="007E0771">
        <w:rPr>
          <w:rFonts w:ascii="Times New Roman" w:hAnsi="Times New Roman" w:cs="Times New Roman"/>
          <w:sz w:val="20"/>
          <w:szCs w:val="20"/>
        </w:rPr>
        <w:t>CLAUDIO SPRICIGO</w:t>
      </w:r>
      <w:r w:rsidRPr="00674880">
        <w:rPr>
          <w:rFonts w:ascii="Times New Roman" w:hAnsi="Times New Roman" w:cs="Times New Roman"/>
          <w:sz w:val="20"/>
          <w:szCs w:val="20"/>
        </w:rPr>
        <w:t>, Prefeito Municipal de Arroio Trinta, Estado de Santa Catarina, no uso das atribuições que lhe são conferidas pela Lei nº 8.666/93 e alterações posteriores, a vista do parecer conclusivo exarado pela Comissão de Licitações, resolve: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01 - HOMOLOGAR a presente Licitação nestes termos: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Processo Administrativo </w:t>
      </w:r>
      <w:r>
        <w:rPr>
          <w:rFonts w:ascii="Times New Roman" w:hAnsi="Times New Roman" w:cs="Times New Roman"/>
          <w:b/>
          <w:bCs/>
          <w:sz w:val="20"/>
          <w:szCs w:val="20"/>
        </w:rPr>
        <w:t>Nº 0112/2017 - TP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7E0771">
        <w:rPr>
          <w:rFonts w:ascii="Times New Roman" w:hAnsi="Times New Roman" w:cs="Times New Roman"/>
          <w:sz w:val="20"/>
          <w:szCs w:val="20"/>
        </w:rPr>
        <w:t>Tomada de Preços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Nº: </w:t>
      </w:r>
      <w:r w:rsidR="007E0771">
        <w:rPr>
          <w:rFonts w:ascii="Times New Roman" w:hAnsi="Times New Roman" w:cs="Times New Roman"/>
          <w:b/>
          <w:bCs/>
          <w:sz w:val="20"/>
          <w:szCs w:val="20"/>
        </w:rPr>
        <w:t>0</w:t>
      </w:r>
      <w:r>
        <w:rPr>
          <w:rFonts w:ascii="Times New Roman" w:hAnsi="Times New Roman" w:cs="Times New Roman"/>
          <w:b/>
          <w:bCs/>
          <w:sz w:val="20"/>
          <w:szCs w:val="20"/>
        </w:rPr>
        <w:t>004/2017 - TP</w:t>
      </w:r>
    </w:p>
    <w:p w:rsidR="00674880" w:rsidRPr="00674880" w:rsidRDefault="007E0771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674880" w:rsidRPr="00674880">
        <w:rPr>
          <w:rFonts w:ascii="Times New Roman" w:hAnsi="Times New Roman" w:cs="Times New Roman"/>
          <w:sz w:val="20"/>
          <w:szCs w:val="20"/>
        </w:rPr>
        <w:t>Data Homologação:</w:t>
      </w:r>
      <w:r w:rsidR="0067488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11 de Outubro de 2017</w:t>
      </w:r>
    </w:p>
    <w:p w:rsidR="00674880" w:rsidRDefault="007E0771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674880" w:rsidRPr="00674880">
        <w:rPr>
          <w:rFonts w:ascii="Times New Roman" w:hAnsi="Times New Roman" w:cs="Times New Roman"/>
          <w:sz w:val="20"/>
          <w:szCs w:val="20"/>
        </w:rPr>
        <w:t>Objeto da Licitação:</w:t>
      </w:r>
      <w:r w:rsidR="00674880"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74880">
        <w:rPr>
          <w:rFonts w:ascii="Times New Roman" w:hAnsi="Times New Roman" w:cs="Times New Roman"/>
          <w:b/>
          <w:bCs/>
          <w:sz w:val="20"/>
          <w:szCs w:val="20"/>
        </w:rPr>
        <w:t>Contratação de Empresa especializada visando a Execução de Obra, sob o Regime de Empreitada Global, com Fornecimento de Materiais, Equipamentos e Mão-de-Obra, compreendendo: CONSTRUÇÃO  DE CHURRASQUEIRA PARA O SALÃO DE FESTAS DA LINHA BARRA DO VELOSO, MUNICÍPIO DE ARROIO TRINTA, DE ACORDO COM O CONVÊNIO Nº 2016 TR 001190, PROCESSO Nº SDR09 1376/2016,  TUDO DE ACORDO COM O PROJETO, MEMORIAL DESCRITIVO, QUADRO DE COMPOSIÇÃO DO INVESTIMENTO, PLANILHA DE ORÇAMENTO E CRONOGRAMA GLOBAL.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Fornecedores e itens declarados Vencedores (cfe. cotação): 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FB6D75" w:rsidRDefault="007E0771">
      <w:r>
        <w:rPr>
          <w:rFonts w:ascii="Times New Roman" w:hAnsi="Times New Roman" w:cs="Times New Roman"/>
          <w:b/>
          <w:sz w:val="20"/>
        </w:rPr>
        <w:t xml:space="preserve"> 3321 - FOCUS SERVIÇOS EIRELI - ME (14.003.169/0001-00)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6"/>
        <w:gridCol w:w="5871"/>
        <w:gridCol w:w="709"/>
        <w:gridCol w:w="627"/>
        <w:gridCol w:w="1016"/>
        <w:gridCol w:w="1016"/>
      </w:tblGrid>
      <w:tr w:rsidR="00FB6D75" w:rsidTr="007E077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75" w:rsidRDefault="007E0771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Item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75" w:rsidRDefault="007E0771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Material/Serviço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75" w:rsidRDefault="007E0771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Un.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 xml:space="preserve">Med.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75" w:rsidRDefault="007E0771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Qtd.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75" w:rsidRDefault="007E0771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Vlr.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Un.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75" w:rsidRDefault="007E0771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Vlr.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 xml:space="preserve">Total. </w:t>
            </w:r>
          </w:p>
        </w:tc>
      </w:tr>
      <w:tr w:rsidR="00FB6D75" w:rsidTr="007E077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75" w:rsidRDefault="007E0771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75" w:rsidRDefault="007E0771" w:rsidP="007E0771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28029 - Contratação de Empresa especializada visando a Execução de Obra, sob o Regime de Empreitada Global, com Fornecimento de Materiais, Equipamentos e Mão-de-Obra, compreendendo:</w:t>
            </w:r>
            <w:r>
              <w:rPr>
                <w:rFonts w:ascii="Times New Roman" w:hAnsi="Times New Roman" w:cs="Times New Roman"/>
                <w:sz w:val="20"/>
              </w:rPr>
              <w:br/>
              <w:t>CONSTRUÇÃO  DE CHURRASQUEIRA PARA O SALÃO DE FESTAS DA LINHA BARRA DO VELO</w:t>
            </w:r>
            <w:r>
              <w:rPr>
                <w:rFonts w:ascii="Times New Roman" w:hAnsi="Times New Roman" w:cs="Times New Roman"/>
                <w:sz w:val="20"/>
              </w:rPr>
              <w:t>SO, MUNICÍPIO DE ARROIO TRINTA, DE ACORDO COM O CONVÊNIO Nº 2016 TR 001190, PROCESSO Nº SDR09 1376/2016,  TUDO DE ACORDO COM O PROJETO, MEMORIAL DESCRITIVO, QUADRO DE COMPOSIÇÃO DO INVESTIMENTO, PLANILHA DE ORÇAMENTO E CRONOGRAMA GLOBAL.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75" w:rsidRDefault="007E0771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75" w:rsidRDefault="007E0771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75" w:rsidRDefault="007E0771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27.556,46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75" w:rsidRDefault="007E0771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27.556,46</w:t>
            </w:r>
          </w:p>
        </w:tc>
      </w:tr>
      <w:tr w:rsidR="00FB6D75" w:rsidTr="007E0771">
        <w:tc>
          <w:tcPr>
            <w:tcW w:w="8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75" w:rsidRDefault="007E0771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Total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75" w:rsidRDefault="007E0771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27.556,46</w:t>
            </w:r>
          </w:p>
        </w:tc>
      </w:tr>
    </w:tbl>
    <w:p w:rsidR="00674880" w:rsidRPr="00674880" w:rsidRDefault="00674880" w:rsidP="000426A9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rPr>
          <w:rFonts w:ascii="Times New Roman" w:hAnsi="Times New Roman" w:cs="Times New Roman"/>
          <w:b/>
          <w:bCs/>
          <w:color w:val="010000"/>
          <w:sz w:val="20"/>
          <w:szCs w:val="20"/>
        </w:rPr>
      </w:pPr>
    </w:p>
    <w:p w:rsidR="007E0771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Pagamento: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Os pagamentos dos serviços prestados serão em conformidade com o Cronograma físico financeiro, mediante Boletins de Medição, condicionados a liberação dos recursos pelo Governo Estadual conforme Convênio nº 2016 TR 001190, Processo nº SDR09 1376/2016.  A medição poderá ocorrer semanalmente ou quinzenalmente, dependendo do andamento da obra.  O pagamento será efetuado em até 7(sete) dias após a emissão da Nota Fiscal de acordo com o Boletim de Medição  da obra, com:  </w:t>
      </w:r>
    </w:p>
    <w:p w:rsidR="007E0771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- Emissão dos respectivos documentos fiscais;  </w:t>
      </w:r>
    </w:p>
    <w:p w:rsidR="007E0771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II - Aceitação dos bens/serviços, pelo órgão da Prefeitura encarregado da fiscalização;                  </w:t>
      </w:r>
    </w:p>
    <w:p w:rsidR="007E0771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III - Cópias autenticadas da folha de pagamento e da GRPS, relativas aos segurados colocados à disposição da CONTRATADA;                         </w:t>
      </w:r>
    </w:p>
    <w:p w:rsidR="007E0771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IV - Retenção do ISS sobre os serviços prestados que tenham por local da prestação o território do Município de ARROIO TRINTA;                         </w:t>
      </w: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 - Apresentação das negativas de tributos Federais, E</w:t>
      </w: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Prazo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 prazo para a execução dos serviços deverá ser conforme o Cronograma Global de Execução, ou seja, 60 dias  consecutivos da entrega da Ordem de Serviço.</w:t>
      </w: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Reajuste: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Não haverá reajuste, nem atualização de valores, exceto na ocorrência de fato que justifique a aplicação da alínea “d”, do inciso II, do artigo 65, da Lei nº 8.666 de 21 de junho de 1993.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Local de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 churrasqueira deverá ser construída junto ao Salão de Festas da Linha Barra do Veloso, interior, Município de Arroio Trinta.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right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Arroio Trinta - SC, </w:t>
      </w:r>
      <w:r w:rsidR="007E0771">
        <w:rPr>
          <w:rFonts w:ascii="Times New Roman" w:hAnsi="Times New Roman" w:cs="Times New Roman"/>
          <w:sz w:val="20"/>
          <w:szCs w:val="20"/>
        </w:rPr>
        <w:t>11 de Outubro de 2017</w:t>
      </w:r>
      <w:r w:rsidRPr="00674880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7E0771" w:rsidRDefault="007E0771" w:rsidP="007E077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CLAUDIO SPRICIGO</w:t>
      </w:r>
    </w:p>
    <w:p w:rsidR="00674880" w:rsidRPr="00674880" w:rsidRDefault="00674880" w:rsidP="007E077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Prefeito Municipal de Arroio Trinta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647C3" w:rsidRDefault="002647C3"/>
    <w:sectPr w:rsidR="002647C3" w:rsidSect="00904A35">
      <w:footerReference w:type="default" r:id="rId6"/>
      <w:pgSz w:w="11907" w:h="16834"/>
      <w:pgMar w:top="1134" w:right="1134" w:bottom="1134" w:left="1134" w:header="720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279" w:rsidRDefault="000426A9">
      <w:pPr>
        <w:spacing w:after="0" w:line="240" w:lineRule="auto"/>
      </w:pPr>
      <w:r>
        <w:separator/>
      </w:r>
    </w:p>
  </w:endnote>
  <w:endnote w:type="continuationSeparator" w:id="0">
    <w:p w:rsidR="00D12279" w:rsidRDefault="0004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35" w:rsidRDefault="00674880">
    <w:pPr>
      <w:pStyle w:val="Normal0"/>
      <w:jc w:val="right"/>
    </w:pPr>
    <w:r>
      <w:t xml:space="preserve"> </w:t>
    </w:r>
    <w:r>
      <w:fldChar w:fldCharType="begin"/>
    </w:r>
    <w:r>
      <w:instrText xml:space="preserve"> PAGE \* Arabic </w:instrText>
    </w:r>
    <w:r>
      <w:fldChar w:fldCharType="separate"/>
    </w:r>
    <w:r w:rsidR="007E077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279" w:rsidRDefault="000426A9">
      <w:pPr>
        <w:spacing w:after="0" w:line="240" w:lineRule="auto"/>
      </w:pPr>
      <w:r>
        <w:separator/>
      </w:r>
    </w:p>
  </w:footnote>
  <w:footnote w:type="continuationSeparator" w:id="0">
    <w:p w:rsidR="00D12279" w:rsidRDefault="00042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CONDICAO.PAGAMENTO" w:val="&lt;MACRO: LICITACAO.CONDICAO.PAGAMENTO&gt;"/>
    <w:docVar w:name="LICITACAO.DATA.HOMOLOGACAO" w:val="&lt;MACRO: LICITACAO.DATA.HOMOLOGACAO&gt;"/>
    <w:docVar w:name="LICITACAO.ENTREGA.LOCAL" w:val="&lt;MACRO: LICITACAO.ENTREGA.LOCAL&gt;"/>
    <w:docVar w:name="LICITACAO.ENTREGA.PRAZO" w:val="&lt;MACRO: LICITACAO.ENTREGA.PRAZO&gt;"/>
    <w:docVar w:name="LICITACAO.FORMA.REAJUSTE" w:val="&lt;MACRO: LICITACAO.FORMA.REAJUSTE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426A9"/>
    <w:rsid w:val="000C434B"/>
    <w:rsid w:val="002647C3"/>
    <w:rsid w:val="002E6205"/>
    <w:rsid w:val="0035322B"/>
    <w:rsid w:val="004E5201"/>
    <w:rsid w:val="00674880"/>
    <w:rsid w:val="007D138B"/>
    <w:rsid w:val="007E0771"/>
    <w:rsid w:val="00844D1E"/>
    <w:rsid w:val="008C0D4F"/>
    <w:rsid w:val="009C1DF5"/>
    <w:rsid w:val="00A33F38"/>
    <w:rsid w:val="00AA69C6"/>
    <w:rsid w:val="00C4633A"/>
    <w:rsid w:val="00C73AC6"/>
    <w:rsid w:val="00D12279"/>
    <w:rsid w:val="00D1613F"/>
    <w:rsid w:val="00D815AD"/>
    <w:rsid w:val="00DD31D1"/>
    <w:rsid w:val="00F503C6"/>
    <w:rsid w:val="00F645AD"/>
    <w:rsid w:val="00FB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2AD04-7A1A-4086-85DF-5143A465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748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0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557</Words>
  <Characters>3011</Characters>
  <Application>Microsoft Office Word</Application>
  <DocSecurity>0</DocSecurity>
  <Lines>25</Lines>
  <Paragraphs>7</Paragraphs>
  <ScaleCrop>false</ScaleCrop>
  <Company>....</Company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5</cp:revision>
  <cp:lastPrinted>2017-10-11T17:10:00Z</cp:lastPrinted>
  <dcterms:created xsi:type="dcterms:W3CDTF">2012-02-02T18:33:00Z</dcterms:created>
  <dcterms:modified xsi:type="dcterms:W3CDTF">2017-10-11T17:10:00Z</dcterms:modified>
</cp:coreProperties>
</file>